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</w:t>
      </w:r>
      <w:r w:rsidRPr="007F6275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C62CDD" w:rsidRPr="007F6275" w:rsidRDefault="00C62CDD" w:rsidP="00C62CDD">
      <w:pPr>
        <w:rPr>
          <w:rFonts w:cs="Courier New"/>
          <w:szCs w:val="24"/>
        </w:rPr>
      </w:pPr>
    </w:p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06.10</w:t>
      </w:r>
      <w:r w:rsidRPr="007F6275">
        <w:rPr>
          <w:rFonts w:cs="Courier New"/>
          <w:szCs w:val="24"/>
        </w:rPr>
        <w:t>.2020</w:t>
      </w:r>
    </w:p>
    <w:p w:rsidR="00C62CDD" w:rsidRDefault="00C62CDD" w:rsidP="00C62CDD">
      <w:pPr>
        <w:ind w:firstLine="0"/>
        <w:rPr>
          <w:rFonts w:cs="Courier New"/>
          <w:szCs w:val="24"/>
        </w:rPr>
      </w:pPr>
    </w:p>
    <w:p w:rsidR="00C62CDD" w:rsidRDefault="00A60842" w:rsidP="00C62CDD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  <w:r w:rsidRPr="00225EF5">
        <w:rPr>
          <w:rFonts w:ascii="Courier New" w:hAnsi="Courier New" w:cs="Courier New"/>
        </w:rPr>
        <w:t xml:space="preserve">PROJETO DE LEI ORDINÁRIA 831/2020 </w:t>
      </w:r>
      <w:r w:rsidR="005F2116">
        <w:rPr>
          <w:rFonts w:ascii="Courier New" w:hAnsi="Courier New" w:cs="Courier New"/>
        </w:rPr>
        <w:t>DO PODER EXECUTIVO/MENSAGEM 193</w:t>
      </w:r>
    </w:p>
    <w:p w:rsidR="00C62CDD" w:rsidRDefault="00C62CDD" w:rsidP="00C62CDD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p w:rsidR="005E4ECB" w:rsidRDefault="005E4ECB" w:rsidP="005E4ECB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  <w:r w:rsidRPr="001425C7">
        <w:rPr>
          <w:rFonts w:ascii="Courier New" w:hAnsi="Courier New" w:cs="Courier New"/>
          <w:color w:val="000000"/>
        </w:rPr>
        <w:t>O SR. LAERTE GOMES</w:t>
      </w:r>
      <w:r>
        <w:rPr>
          <w:rFonts w:ascii="Courier New" w:hAnsi="Courier New" w:cs="Courier New"/>
          <w:color w:val="000000"/>
        </w:rPr>
        <w:t xml:space="preserve"> (Presidente)</w:t>
      </w:r>
      <w:r w:rsidRPr="001425C7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 xml:space="preserve">– A matéria está sem parecer. Solicito ao Deputado Jair Montes para proceder ao parecer da Mensagem 193. </w:t>
      </w:r>
    </w:p>
    <w:p w:rsidR="005E4ECB" w:rsidRDefault="005E4ECB" w:rsidP="005E4ECB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</w:p>
    <w:p w:rsidR="005E4ECB" w:rsidRDefault="005E4ECB" w:rsidP="005E4ECB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color w:val="000000"/>
        </w:rPr>
        <w:t xml:space="preserve"> O SR. JAIR MONTES – </w:t>
      </w:r>
      <w:bookmarkStart w:id="0" w:name="_GoBack"/>
      <w:bookmarkEnd w:id="0"/>
      <w:r w:rsidRPr="00225EF5">
        <w:rPr>
          <w:rFonts w:ascii="Courier New" w:hAnsi="Courier New" w:cs="Courier New"/>
        </w:rPr>
        <w:t xml:space="preserve">Projeto </w:t>
      </w:r>
      <w:r>
        <w:rPr>
          <w:rFonts w:ascii="Courier New" w:hAnsi="Courier New" w:cs="Courier New"/>
        </w:rPr>
        <w:t>d</w:t>
      </w:r>
      <w:r w:rsidRPr="00225EF5">
        <w:rPr>
          <w:rFonts w:ascii="Courier New" w:hAnsi="Courier New" w:cs="Courier New"/>
        </w:rPr>
        <w:t xml:space="preserve">e Lei Ordinária 831/2020 </w:t>
      </w:r>
      <w:r>
        <w:rPr>
          <w:rFonts w:ascii="Courier New" w:hAnsi="Courier New" w:cs="Courier New"/>
        </w:rPr>
        <w:t>d</w:t>
      </w:r>
      <w:r w:rsidRPr="00225EF5">
        <w:rPr>
          <w:rFonts w:ascii="Courier New" w:hAnsi="Courier New" w:cs="Courier New"/>
        </w:rPr>
        <w:t xml:space="preserve">o Poder Executivo/Mensagem 193. </w:t>
      </w:r>
      <w:r>
        <w:rPr>
          <w:rFonts w:ascii="Courier New" w:hAnsi="Courier New" w:cs="Courier New"/>
        </w:rPr>
        <w:t>“</w:t>
      </w:r>
      <w:r w:rsidRPr="00225EF5">
        <w:rPr>
          <w:rFonts w:ascii="Courier New" w:hAnsi="Courier New" w:cs="Courier New"/>
        </w:rPr>
        <w:t xml:space="preserve">Autoriza o Poder Executivo a abrir Crédito Adicional Suplementar por </w:t>
      </w:r>
      <w:proofErr w:type="spellStart"/>
      <w:r w:rsidRPr="00225EF5">
        <w:rPr>
          <w:rFonts w:ascii="Courier New" w:hAnsi="Courier New" w:cs="Courier New"/>
        </w:rPr>
        <w:t>Superavit</w:t>
      </w:r>
      <w:proofErr w:type="spellEnd"/>
      <w:r w:rsidRPr="00225EF5">
        <w:rPr>
          <w:rFonts w:ascii="Courier New" w:hAnsi="Courier New" w:cs="Courier New"/>
        </w:rPr>
        <w:t xml:space="preserve"> Financeiro, até o valor de R$ 1.722.047,00, em favor da Unidade Orçamentária Fundo de Investimento e Apoio ao Programa de Desenvolvimento da Pecuária Leiteira do Estado – Fundo PROLEITE.</w:t>
      </w:r>
      <w:r w:rsidRPr="00C62CDD">
        <w:rPr>
          <w:rFonts w:ascii="Courier New" w:hAnsi="Courier New" w:cs="Courier New"/>
        </w:rPr>
        <w:t>”.</w:t>
      </w:r>
    </w:p>
    <w:p w:rsidR="005E4ECB" w:rsidRDefault="005E4ECB" w:rsidP="005E4ECB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  <w:r w:rsidRPr="00301326">
        <w:rPr>
          <w:rFonts w:ascii="Courier New" w:hAnsi="Courier New" w:cs="Courier New"/>
        </w:rPr>
        <w:t xml:space="preserve">O nosso parecer é pela constitucionalidade e </w:t>
      </w:r>
      <w:r>
        <w:rPr>
          <w:rFonts w:ascii="Courier New" w:hAnsi="Courier New" w:cs="Courier New"/>
        </w:rPr>
        <w:t xml:space="preserve">o nosso parecer </w:t>
      </w:r>
      <w:r w:rsidR="006A6556">
        <w:rPr>
          <w:rFonts w:ascii="Courier New" w:hAnsi="Courier New" w:cs="Courier New"/>
        </w:rPr>
        <w:t>é favorável, S</w:t>
      </w:r>
      <w:r w:rsidRPr="00301326">
        <w:rPr>
          <w:rFonts w:ascii="Courier New" w:hAnsi="Courier New" w:cs="Courier New"/>
        </w:rPr>
        <w:t xml:space="preserve">enhor Presidente. </w:t>
      </w:r>
    </w:p>
    <w:p w:rsidR="005E4ECB" w:rsidRDefault="005E4ECB" w:rsidP="005E4ECB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</w:p>
    <w:p w:rsidR="00314EDC" w:rsidRDefault="005E4ECB" w:rsidP="005F2116">
      <w:pPr>
        <w:pStyle w:val="NormalWeb"/>
        <w:spacing w:before="0" w:beforeAutospacing="0" w:after="200" w:afterAutospacing="0" w:line="360" w:lineRule="auto"/>
        <w:ind w:firstLine="708"/>
        <w:jc w:val="both"/>
      </w:pPr>
      <w:r w:rsidRPr="001425C7">
        <w:rPr>
          <w:rFonts w:ascii="Courier New" w:hAnsi="Courier New" w:cs="Courier New"/>
          <w:color w:val="000000"/>
        </w:rPr>
        <w:t>O SR. LAERTE GOMES</w:t>
      </w:r>
      <w:r>
        <w:rPr>
          <w:rFonts w:ascii="Courier New" w:hAnsi="Courier New" w:cs="Courier New"/>
          <w:color w:val="000000"/>
        </w:rPr>
        <w:t xml:space="preserve"> (Presidente)</w:t>
      </w:r>
      <w:r w:rsidRPr="001425C7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 xml:space="preserve">– Em discussão o parecer do nobre Deputado Jair Montes. Não havendo discussão, em votação. Os deputados favoráveis permaneçam como </w:t>
      </w:r>
      <w:proofErr w:type="gramStart"/>
      <w:r>
        <w:rPr>
          <w:rFonts w:ascii="Courier New" w:hAnsi="Courier New" w:cs="Courier New"/>
          <w:color w:val="000000"/>
        </w:rPr>
        <w:t>estão,</w:t>
      </w:r>
      <w:proofErr w:type="gramEnd"/>
      <w:r>
        <w:rPr>
          <w:rFonts w:ascii="Courier New" w:hAnsi="Courier New" w:cs="Courier New"/>
          <w:color w:val="000000"/>
        </w:rPr>
        <w:t xml:space="preserve"> os contrários se manifestem. </w:t>
      </w:r>
      <w:r w:rsidRPr="00301326">
        <w:rPr>
          <w:rFonts w:ascii="Courier New" w:hAnsi="Courier New" w:cs="Courier New"/>
          <w:b/>
        </w:rPr>
        <w:t>Aprovado o parecer</w:t>
      </w:r>
      <w:r>
        <w:rPr>
          <w:rFonts w:ascii="Courier New" w:hAnsi="Courier New" w:cs="Courier New"/>
          <w:color w:val="000000"/>
        </w:rPr>
        <w:t>.</w:t>
      </w:r>
    </w:p>
    <w:sectPr w:rsidR="00314ED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82"/>
    <w:rsid w:val="000C7404"/>
    <w:rsid w:val="00314EDC"/>
    <w:rsid w:val="003B15DF"/>
    <w:rsid w:val="004B6726"/>
    <w:rsid w:val="005E4ECB"/>
    <w:rsid w:val="005F2116"/>
    <w:rsid w:val="006661C4"/>
    <w:rsid w:val="006A6556"/>
    <w:rsid w:val="007C2EE5"/>
    <w:rsid w:val="00803F85"/>
    <w:rsid w:val="00856A37"/>
    <w:rsid w:val="008C65A3"/>
    <w:rsid w:val="009C2A65"/>
    <w:rsid w:val="009F1C87"/>
    <w:rsid w:val="00A136DD"/>
    <w:rsid w:val="00A60842"/>
    <w:rsid w:val="00AA4B42"/>
    <w:rsid w:val="00AF06FC"/>
    <w:rsid w:val="00B01482"/>
    <w:rsid w:val="00BD3C33"/>
    <w:rsid w:val="00BF2EAA"/>
    <w:rsid w:val="00C62CDD"/>
    <w:rsid w:val="00CE0BDF"/>
    <w:rsid w:val="00E00D86"/>
    <w:rsid w:val="00E14087"/>
    <w:rsid w:val="00F1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2020-10-10T14:45:00Z</dcterms:created>
  <dcterms:modified xsi:type="dcterms:W3CDTF">2020-10-13T15:00:00Z</dcterms:modified>
</cp:coreProperties>
</file>